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51" w:rsidRDefault="003D464E">
      <w:bookmarkStart w:id="0" w:name="_GoBack"/>
      <w:r w:rsidRPr="003D464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1139190</wp:posOffset>
            </wp:positionV>
            <wp:extent cx="8782050" cy="2513965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526D51" w:rsidSect="003D46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4E"/>
    <w:rsid w:val="000C760D"/>
    <w:rsid w:val="003D464E"/>
    <w:rsid w:val="00A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7C62E-9A1B-4C88-AF4A-6ECE1AC5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Giovanni Arroyo Escobar</dc:creator>
  <cp:keywords/>
  <dc:description/>
  <cp:lastModifiedBy>Felix Giovanni Arroyo Escobar</cp:lastModifiedBy>
  <cp:revision>1</cp:revision>
  <cp:lastPrinted>2022-09-06T00:31:00Z</cp:lastPrinted>
  <dcterms:created xsi:type="dcterms:W3CDTF">2022-09-06T00:30:00Z</dcterms:created>
  <dcterms:modified xsi:type="dcterms:W3CDTF">2022-09-06T00:32:00Z</dcterms:modified>
</cp:coreProperties>
</file>